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4A0FA6F" w:rsidR="002F142C" w:rsidRPr="006B210D" w:rsidRDefault="006827E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>Estimating Money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D826C1">
        <w:trPr>
          <w:trHeight w:hRule="exact" w:val="25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ED2FDA" w14:textId="77777777" w:rsidR="006827EC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guesses instead of using</w:t>
            </w:r>
          </w:p>
          <w:p w14:paraId="67519D5A" w14:textId="556A066C" w:rsidR="006827EC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relevant benchmarks to estimate</w:t>
            </w:r>
          </w:p>
          <w:p w14:paraId="3F217A2C" w14:textId="77777777" w:rsidR="00BD1226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7DB202C" w14:textId="5F8539C5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6D6739" wp14:editId="3805DB69">
                  <wp:simplePos x="0" y="0"/>
                  <wp:positionH relativeFrom="column">
                    <wp:posOffset>345787</wp:posOffset>
                  </wp:positionH>
                  <wp:positionV relativeFrom="paragraph">
                    <wp:posOffset>85090</wp:posOffset>
                  </wp:positionV>
                  <wp:extent cx="1325880" cy="969264"/>
                  <wp:effectExtent l="0" t="0" r="762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7E2679" w14:textId="77777777" w:rsidR="006827EC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using</w:t>
            </w:r>
          </w:p>
          <w:p w14:paraId="2896CA2C" w14:textId="54ABAA7A" w:rsidR="006827EC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relevant benchmarks to estimate</w:t>
            </w:r>
          </w:p>
          <w:p w14:paraId="62681D99" w14:textId="58B7FF0F" w:rsidR="00BD1226" w:rsidRPr="006827EC" w:rsidRDefault="00BF077A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BF1A91" wp14:editId="01C5A3A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229870</wp:posOffset>
                  </wp:positionV>
                  <wp:extent cx="1648968" cy="963168"/>
                  <wp:effectExtent l="0" t="0" r="889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9_a4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8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27EC"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7F95AA5C" w14:textId="27AEFC12" w:rsidR="006827EC" w:rsidRPr="006827EC" w:rsidRDefault="006827EC" w:rsidP="00BF077A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2316C" w14:textId="67DB1747" w:rsidR="00481400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uses relevant benchmarks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to estimate quantities,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estimates are unreasonable.</w:t>
            </w:r>
          </w:p>
          <w:p w14:paraId="6E3EB05B" w14:textId="5DBF2CE6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62452C7" wp14:editId="770538BA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3216</wp:posOffset>
                  </wp:positionV>
                  <wp:extent cx="1271016" cy="984504"/>
                  <wp:effectExtent l="0" t="0" r="5715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9_a4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FACFA" w14:textId="37D45FD3" w:rsidR="00BD1226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relevant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benchmarks to estimate quantities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and makes reasonable estimates.</w:t>
            </w:r>
          </w:p>
          <w:p w14:paraId="111EFC49" w14:textId="696CE11D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E5E2E8F" wp14:editId="0A426F4B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3175</wp:posOffset>
                  </wp:positionV>
                  <wp:extent cx="1301115" cy="96901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826C1">
        <w:trPr>
          <w:trHeight w:val="176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4125F6" w:rsidR="002F142C" w:rsidRPr="00CD2187" w:rsidRDefault="006827E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and Comparing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A5496">
        <w:trPr>
          <w:trHeight w:hRule="exact" w:val="143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8CA8D0C" w:rsidR="002F142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matching </w:t>
            </w:r>
            <w:proofErr w:type="gramStart"/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coins, but</w:t>
            </w:r>
            <w:proofErr w:type="gramEnd"/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 xml:space="preserve">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unable to skip-count to find the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of the coins (unable to compose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F375A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313B3C8E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parts, but</w:t>
            </w:r>
          </w:p>
          <w:p w14:paraId="488EEAA7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struggles to compare and order</w:t>
            </w:r>
          </w:p>
          <w:p w14:paraId="63ED580B" w14:textId="2DCCE50E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9D774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548B6D4F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 and</w:t>
            </w:r>
          </w:p>
          <w:p w14:paraId="6EA2B2A5" w14:textId="479FA894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</w:t>
            </w:r>
            <w:proofErr w:type="gramStart"/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does not realize that the number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coins does not affect the value.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6C009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4BB1DAE8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 and</w:t>
            </w:r>
          </w:p>
          <w:p w14:paraId="2E14A7D3" w14:textId="0127D49F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compares and orders quantities.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A5496">
        <w:trPr>
          <w:trHeight w:val="160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F33" w14:textId="77777777" w:rsidR="005B0598" w:rsidRDefault="005B0598" w:rsidP="00CA2529">
      <w:pPr>
        <w:spacing w:after="0" w:line="240" w:lineRule="auto"/>
      </w:pPr>
      <w:r>
        <w:separator/>
      </w:r>
    </w:p>
  </w:endnote>
  <w:endnote w:type="continuationSeparator" w:id="0">
    <w:p w14:paraId="55022833" w14:textId="77777777" w:rsidR="005B0598" w:rsidRDefault="005B05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5AAE56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05555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5555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FB38" w14:textId="77777777" w:rsidR="005B0598" w:rsidRDefault="005B0598" w:rsidP="00CA2529">
      <w:pPr>
        <w:spacing w:after="0" w:line="240" w:lineRule="auto"/>
      </w:pPr>
      <w:r>
        <w:separator/>
      </w:r>
    </w:p>
  </w:footnote>
  <w:footnote w:type="continuationSeparator" w:id="0">
    <w:p w14:paraId="4CEA2E30" w14:textId="77777777" w:rsidR="005B0598" w:rsidRDefault="005B05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E34A7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55551">
      <w:rPr>
        <w:rFonts w:ascii="Arial" w:hAnsi="Arial" w:cs="Arial"/>
        <w:b/>
        <w:sz w:val="36"/>
        <w:szCs w:val="36"/>
      </w:rPr>
      <w:t>99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05555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4F66BF" w:rsidR="00CA2529" w:rsidRPr="00E71CBF" w:rsidRDefault="00B96B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827EC">
      <w:rPr>
        <w:rFonts w:ascii="Arial" w:hAnsi="Arial" w:cs="Arial"/>
        <w:b/>
        <w:sz w:val="28"/>
        <w:szCs w:val="28"/>
      </w:rPr>
      <w:t>stimating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55551"/>
    <w:rsid w:val="0008174D"/>
    <w:rsid w:val="000834DE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A5496"/>
    <w:rsid w:val="002B19A5"/>
    <w:rsid w:val="002C432C"/>
    <w:rsid w:val="002C4CB2"/>
    <w:rsid w:val="002F142C"/>
    <w:rsid w:val="003014A9"/>
    <w:rsid w:val="00345039"/>
    <w:rsid w:val="003F79B3"/>
    <w:rsid w:val="00426B1A"/>
    <w:rsid w:val="00481400"/>
    <w:rsid w:val="0048276C"/>
    <w:rsid w:val="00483555"/>
    <w:rsid w:val="004959B6"/>
    <w:rsid w:val="0052693C"/>
    <w:rsid w:val="00543A9A"/>
    <w:rsid w:val="00581577"/>
    <w:rsid w:val="005B0598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A6B78"/>
    <w:rsid w:val="007E012D"/>
    <w:rsid w:val="00832B16"/>
    <w:rsid w:val="0092323E"/>
    <w:rsid w:val="00994C77"/>
    <w:rsid w:val="009B6FF8"/>
    <w:rsid w:val="00A20BE1"/>
    <w:rsid w:val="00A43E96"/>
    <w:rsid w:val="00AE494A"/>
    <w:rsid w:val="00B21B85"/>
    <w:rsid w:val="00B9593A"/>
    <w:rsid w:val="00B96BAC"/>
    <w:rsid w:val="00BA072D"/>
    <w:rsid w:val="00BA10A4"/>
    <w:rsid w:val="00BD1226"/>
    <w:rsid w:val="00BD5ACB"/>
    <w:rsid w:val="00BE7BA6"/>
    <w:rsid w:val="00BF077A"/>
    <w:rsid w:val="00C72956"/>
    <w:rsid w:val="00C85AE2"/>
    <w:rsid w:val="00C957B8"/>
    <w:rsid w:val="00CA2529"/>
    <w:rsid w:val="00CB2021"/>
    <w:rsid w:val="00CD2187"/>
    <w:rsid w:val="00CF3ED1"/>
    <w:rsid w:val="00D7596A"/>
    <w:rsid w:val="00D826C1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EE5ADA"/>
    <w:rsid w:val="00F10556"/>
    <w:rsid w:val="00F33D65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34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A9AB3-034A-47C1-9E1B-382DC5BC0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39143-3AD8-41C5-874F-DE06F26E8D88}"/>
</file>

<file path=customXml/itemProps3.xml><?xml version="1.0" encoding="utf-8"?>
<ds:datastoreItem xmlns:ds="http://schemas.openxmlformats.org/officeDocument/2006/customXml" ds:itemID="{44EE98D6-846D-4848-89C1-5F51A030AB94}"/>
</file>

<file path=customXml/itemProps4.xml><?xml version="1.0" encoding="utf-8"?>
<ds:datastoreItem xmlns:ds="http://schemas.openxmlformats.org/officeDocument/2006/customXml" ds:itemID="{45484670-4EF2-44FB-9595-9FDEAF744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2018-06-27T15:22:00Z</dcterms:created>
  <dcterms:modified xsi:type="dcterms:W3CDTF">2022-06-15T02:50:00Z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