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24DA" w14:textId="3F48838E" w:rsidR="00F10556" w:rsidRDefault="00F10556" w:rsidP="00A51743">
      <w:pPr>
        <w:ind w:firstLine="720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E639A" w:rsidRPr="00D7596A" w14:paraId="1A5B1828" w14:textId="77777777" w:rsidTr="0040178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237562" w14:textId="0D0537FE" w:rsidR="001E639A" w:rsidRDefault="00A51743" w:rsidP="0040178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Investing Money</w:t>
            </w:r>
          </w:p>
        </w:tc>
      </w:tr>
      <w:tr w:rsidR="001E639A" w:rsidRPr="002F051B" w14:paraId="0785A28C" w14:textId="77777777" w:rsidTr="0062754A">
        <w:trPr>
          <w:trHeight w:hRule="exact" w:val="30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962DA5" w14:textId="56E9881C" w:rsidR="00A51743" w:rsidRPr="00A51743" w:rsidRDefault="00A51743" w:rsidP="00A5174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743">
              <w:rPr>
                <w:rFonts w:ascii="Arial" w:hAnsi="Arial" w:cs="Arial"/>
                <w:color w:val="626365"/>
                <w:sz w:val="19"/>
                <w:szCs w:val="19"/>
              </w:rPr>
              <w:t>Defines the term investing and identifies some reasons why people invest money</w:t>
            </w:r>
            <w:r w:rsidR="00006D3B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7561D2C7" w14:textId="64186040" w:rsidR="00A51743" w:rsidRDefault="00A51743" w:rsidP="00A5174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3159C9" w14:textId="77777777" w:rsidR="00A51743" w:rsidRPr="00A51743" w:rsidRDefault="00A51743" w:rsidP="00A5174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E01334" w14:textId="2CB3DBDE" w:rsidR="00A51743" w:rsidRPr="00A51743" w:rsidRDefault="00A51743" w:rsidP="00A5174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743">
              <w:rPr>
                <w:rFonts w:ascii="Arial" w:hAnsi="Arial" w:cs="Arial"/>
                <w:color w:val="626365"/>
                <w:sz w:val="19"/>
                <w:szCs w:val="19"/>
              </w:rPr>
              <w:t>“I know that investing involves purchasing something that is expected to earn additional money or increase in value. Many people invest money for their retirement.”</w:t>
            </w:r>
          </w:p>
          <w:p w14:paraId="76EC2410" w14:textId="0BD60BFA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89BF5C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7F04EA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EC4C57" w14:textId="77777777" w:rsidR="001E639A" w:rsidRPr="00003E47" w:rsidRDefault="001E639A" w:rsidP="001E639A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E397C7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680F4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1E3BC1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A09B68" w14:textId="7AEF8BE6" w:rsidR="00A51743" w:rsidRPr="00A51743" w:rsidRDefault="00A51743" w:rsidP="00A5174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743">
              <w:rPr>
                <w:rFonts w:ascii="Arial" w:hAnsi="Arial" w:cs="Arial"/>
                <w:color w:val="626365"/>
                <w:sz w:val="19"/>
                <w:szCs w:val="19"/>
              </w:rPr>
              <w:t>Identifies different types of investments and describes the general purpose/benefits of each</w:t>
            </w:r>
            <w:r w:rsidR="00006D3B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2976A752" w14:textId="2E0E288A" w:rsidR="00A51743" w:rsidRDefault="00A51743" w:rsidP="00A5174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360986" w14:textId="77777777" w:rsidR="00A51743" w:rsidRPr="00A51743" w:rsidRDefault="00A51743" w:rsidP="00A5174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7FDB3A7" w14:textId="77777777" w:rsidR="00A51743" w:rsidRPr="00A51743" w:rsidRDefault="00A51743" w:rsidP="00A5174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743">
              <w:rPr>
                <w:rFonts w:ascii="Arial" w:hAnsi="Arial" w:cs="Arial"/>
                <w:color w:val="626365"/>
                <w:sz w:val="19"/>
                <w:szCs w:val="19"/>
              </w:rPr>
              <w:t>“People can buy stocks and when they do, they have ownership in the company. They can earn money through dividends and capital gains.”</w:t>
            </w:r>
          </w:p>
          <w:p w14:paraId="01D21499" w14:textId="4326CFC9" w:rsidR="001E639A" w:rsidRPr="004015C9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6CED4C" w14:textId="77777777" w:rsidR="001E639A" w:rsidRPr="00003E47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4D873E6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E30FB3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DE3B5E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AD669C" w14:textId="182ED8BA" w:rsidR="00A51743" w:rsidRPr="00A51743" w:rsidRDefault="00A51743" w:rsidP="00A5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743">
              <w:rPr>
                <w:rFonts w:ascii="Arial" w:hAnsi="Arial" w:cs="Arial"/>
                <w:color w:val="626365"/>
                <w:sz w:val="19"/>
                <w:szCs w:val="19"/>
              </w:rPr>
              <w:t>Analyzes the risks associated with each type of investment</w:t>
            </w:r>
            <w:r w:rsidR="00006D3B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2646618A" w14:textId="000DDA2A" w:rsidR="00A51743" w:rsidRDefault="00A51743" w:rsidP="00A5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7733E2" w14:textId="77777777" w:rsidR="00A51743" w:rsidRPr="00A51743" w:rsidRDefault="00A51743" w:rsidP="00A5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18B010" w14:textId="2F249E79" w:rsidR="00A51743" w:rsidRPr="00A51743" w:rsidRDefault="00A51743" w:rsidP="00A5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743">
              <w:rPr>
                <w:rFonts w:ascii="Arial" w:hAnsi="Arial" w:cs="Arial"/>
                <w:color w:val="626365"/>
                <w:sz w:val="19"/>
                <w:szCs w:val="19"/>
              </w:rPr>
              <w:t xml:space="preserve">“Stocks can provide relatively high returns, but there is a higher risk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51743">
              <w:rPr>
                <w:rFonts w:ascii="Arial" w:hAnsi="Arial" w:cs="Arial"/>
                <w:color w:val="626365"/>
                <w:sz w:val="19"/>
                <w:szCs w:val="19"/>
              </w:rPr>
              <w:t xml:space="preserve">of losing some or all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51743">
              <w:rPr>
                <w:rFonts w:ascii="Arial" w:hAnsi="Arial" w:cs="Arial"/>
                <w:color w:val="626365"/>
                <w:sz w:val="19"/>
                <w:szCs w:val="19"/>
              </w:rPr>
              <w:t xml:space="preserve">of the investment. They are affected by the economy and by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51743">
              <w:rPr>
                <w:rFonts w:ascii="Arial" w:hAnsi="Arial" w:cs="Arial"/>
                <w:color w:val="626365"/>
                <w:sz w:val="19"/>
                <w:szCs w:val="19"/>
              </w:rPr>
              <w:t>the company’s performance.”</w:t>
            </w:r>
          </w:p>
          <w:p w14:paraId="744A836C" w14:textId="77777777" w:rsidR="001E639A" w:rsidRPr="00003E47" w:rsidRDefault="001E639A" w:rsidP="0040178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A0B3DA" w14:textId="750AE53C" w:rsidR="001E639A" w:rsidRPr="00003E47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6FFBCC" w14:textId="583D24AC" w:rsidR="00A51743" w:rsidRPr="00A51743" w:rsidRDefault="00A51743" w:rsidP="00A5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743">
              <w:rPr>
                <w:rFonts w:ascii="Arial" w:hAnsi="Arial" w:cs="Arial"/>
                <w:color w:val="626365"/>
                <w:sz w:val="19"/>
                <w:szCs w:val="19"/>
              </w:rPr>
              <w:t>Analyzes the risks and benefits associated with different investment opportunities to make reasonable investment choices</w:t>
            </w:r>
            <w:r w:rsidR="00006D3B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791B7F99" w14:textId="77777777" w:rsidR="00A51743" w:rsidRPr="00A51743" w:rsidRDefault="00A51743" w:rsidP="00A5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FAFD28" w14:textId="7FE14480" w:rsidR="00A51743" w:rsidRPr="00A51743" w:rsidRDefault="00A51743" w:rsidP="00A5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743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stocks often involve high risk, but I think electric vehicles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51743">
              <w:rPr>
                <w:rFonts w:ascii="Arial" w:hAnsi="Arial" w:cs="Arial"/>
                <w:color w:val="626365"/>
                <w:sz w:val="19"/>
                <w:szCs w:val="19"/>
              </w:rPr>
              <w:t xml:space="preserve">are the way of the future.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51743">
              <w:rPr>
                <w:rFonts w:ascii="Arial" w:hAnsi="Arial" w:cs="Arial"/>
                <w:color w:val="626365"/>
                <w:sz w:val="19"/>
                <w:szCs w:val="19"/>
              </w:rPr>
              <w:t xml:space="preserve">So, I will buy stocks in a company that makes electric vehicle battery cells. I will only spend $2000 because I can afford to lose that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51743">
              <w:rPr>
                <w:rFonts w:ascii="Arial" w:hAnsi="Arial" w:cs="Arial"/>
                <w:color w:val="626365"/>
                <w:sz w:val="19"/>
                <w:szCs w:val="19"/>
              </w:rPr>
              <w:t>if I am wrong.”</w:t>
            </w:r>
          </w:p>
          <w:p w14:paraId="3A3D7409" w14:textId="77777777" w:rsidR="001E639A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994E6A" w14:textId="77777777" w:rsidR="001E639A" w:rsidRPr="00003E47" w:rsidRDefault="001E639A" w:rsidP="0040178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622DD9" w14:textId="77777777" w:rsidR="001E639A" w:rsidRPr="00C54157" w:rsidRDefault="001E639A" w:rsidP="0040178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E639A" w14:paraId="622F19C0" w14:textId="77777777" w:rsidTr="00401786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B977A1" w14:textId="77777777" w:rsidR="001E639A" w:rsidRPr="006C0F0C" w:rsidRDefault="001E639A" w:rsidP="004017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E639A" w14:paraId="6E51D633" w14:textId="77777777" w:rsidTr="0062754A">
        <w:trPr>
          <w:trHeight w:val="496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BD8C8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83810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B9B9F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E0C7C" w14:textId="77777777" w:rsidR="001E639A" w:rsidRPr="006C0F0C" w:rsidRDefault="001E639A" w:rsidP="0040178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9A3A10E" w14:textId="35D40EEC" w:rsidR="007D11C5" w:rsidRPr="00AA5CD1" w:rsidRDefault="007D11C5" w:rsidP="002461F7">
      <w:pPr>
        <w:rPr>
          <w:sz w:val="4"/>
          <w:szCs w:val="4"/>
        </w:rPr>
      </w:pPr>
    </w:p>
    <w:sectPr w:rsidR="007D11C5" w:rsidRPr="00AA5CD1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7661" w14:textId="77777777" w:rsidR="00BF454B" w:rsidRDefault="00BF454B" w:rsidP="00CA2529">
      <w:pPr>
        <w:spacing w:after="0" w:line="240" w:lineRule="auto"/>
      </w:pPr>
      <w:r>
        <w:separator/>
      </w:r>
    </w:p>
  </w:endnote>
  <w:endnote w:type="continuationSeparator" w:id="0">
    <w:p w14:paraId="563BDED2" w14:textId="77777777" w:rsidR="00BF454B" w:rsidRDefault="00BF454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2A4CC5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E639A">
      <w:rPr>
        <w:rFonts w:ascii="Arial" w:hAnsi="Arial" w:cs="Arial"/>
        <w:b/>
        <w:sz w:val="15"/>
        <w:szCs w:val="15"/>
      </w:rPr>
      <w:t>6</w:t>
    </w:r>
    <w:r w:rsidR="00A92A3F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E45446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5CB47" w14:textId="77777777" w:rsidR="00BF454B" w:rsidRDefault="00BF454B" w:rsidP="00CA2529">
      <w:pPr>
        <w:spacing w:after="0" w:line="240" w:lineRule="auto"/>
      </w:pPr>
      <w:r>
        <w:separator/>
      </w:r>
    </w:p>
  </w:footnote>
  <w:footnote w:type="continuationSeparator" w:id="0">
    <w:p w14:paraId="26C10FFB" w14:textId="77777777" w:rsidR="00BF454B" w:rsidRDefault="00BF454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BE8FF5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51743">
      <w:rPr>
        <w:rFonts w:ascii="Arial" w:hAnsi="Arial" w:cs="Arial"/>
        <w:b/>
        <w:sz w:val="36"/>
        <w:szCs w:val="36"/>
      </w:rPr>
      <w:t xml:space="preserve">21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0979C23" w:rsidR="00CA2529" w:rsidRPr="00E71CBF" w:rsidRDefault="00112D2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Investi</w:t>
    </w:r>
    <w:r w:rsidR="00A51743">
      <w:rPr>
        <w:rFonts w:ascii="Arial" w:hAnsi="Arial" w:cs="Arial"/>
        <w:b/>
        <w:sz w:val="28"/>
        <w:szCs w:val="28"/>
      </w:rPr>
      <w:t>ng Money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CB"/>
    <w:rsid w:val="00003E47"/>
    <w:rsid w:val="00006D3B"/>
    <w:rsid w:val="00033432"/>
    <w:rsid w:val="00050E5C"/>
    <w:rsid w:val="00053328"/>
    <w:rsid w:val="00055AF5"/>
    <w:rsid w:val="000733E7"/>
    <w:rsid w:val="00075016"/>
    <w:rsid w:val="0008174D"/>
    <w:rsid w:val="00097C8F"/>
    <w:rsid w:val="000C2970"/>
    <w:rsid w:val="000C7349"/>
    <w:rsid w:val="000D7137"/>
    <w:rsid w:val="000F43C1"/>
    <w:rsid w:val="00112D25"/>
    <w:rsid w:val="00112FF1"/>
    <w:rsid w:val="001168AC"/>
    <w:rsid w:val="00122C88"/>
    <w:rsid w:val="001331CE"/>
    <w:rsid w:val="00192706"/>
    <w:rsid w:val="001A7920"/>
    <w:rsid w:val="001B30A9"/>
    <w:rsid w:val="001D131B"/>
    <w:rsid w:val="001E639A"/>
    <w:rsid w:val="002010B1"/>
    <w:rsid w:val="00207CC0"/>
    <w:rsid w:val="00210518"/>
    <w:rsid w:val="002442D9"/>
    <w:rsid w:val="002461F7"/>
    <w:rsid w:val="00254851"/>
    <w:rsid w:val="00270D20"/>
    <w:rsid w:val="0028676E"/>
    <w:rsid w:val="00291B8F"/>
    <w:rsid w:val="002A3FDC"/>
    <w:rsid w:val="002B19A5"/>
    <w:rsid w:val="002B3764"/>
    <w:rsid w:val="002C432C"/>
    <w:rsid w:val="002C4CB2"/>
    <w:rsid w:val="002C7EEA"/>
    <w:rsid w:val="002F051B"/>
    <w:rsid w:val="003014A9"/>
    <w:rsid w:val="00316B88"/>
    <w:rsid w:val="00345039"/>
    <w:rsid w:val="00356F11"/>
    <w:rsid w:val="00357434"/>
    <w:rsid w:val="00364E65"/>
    <w:rsid w:val="003F3A3D"/>
    <w:rsid w:val="004015C9"/>
    <w:rsid w:val="00403DAE"/>
    <w:rsid w:val="00417F6B"/>
    <w:rsid w:val="00424F12"/>
    <w:rsid w:val="00465C12"/>
    <w:rsid w:val="00483555"/>
    <w:rsid w:val="004959B6"/>
    <w:rsid w:val="004B3F45"/>
    <w:rsid w:val="004B52D2"/>
    <w:rsid w:val="004C381D"/>
    <w:rsid w:val="004F137D"/>
    <w:rsid w:val="0052693C"/>
    <w:rsid w:val="00543A9A"/>
    <w:rsid w:val="00581577"/>
    <w:rsid w:val="0059371F"/>
    <w:rsid w:val="005B3A77"/>
    <w:rsid w:val="005B7D0F"/>
    <w:rsid w:val="005E607A"/>
    <w:rsid w:val="00616594"/>
    <w:rsid w:val="006171DB"/>
    <w:rsid w:val="006212B0"/>
    <w:rsid w:val="0062754A"/>
    <w:rsid w:val="00652680"/>
    <w:rsid w:val="00661689"/>
    <w:rsid w:val="0068193A"/>
    <w:rsid w:val="0069027B"/>
    <w:rsid w:val="00696ABC"/>
    <w:rsid w:val="006B210D"/>
    <w:rsid w:val="006C0F0C"/>
    <w:rsid w:val="006E770A"/>
    <w:rsid w:val="006F4801"/>
    <w:rsid w:val="007219FE"/>
    <w:rsid w:val="0072422E"/>
    <w:rsid w:val="00733E9A"/>
    <w:rsid w:val="00741178"/>
    <w:rsid w:val="0076731B"/>
    <w:rsid w:val="007A6B78"/>
    <w:rsid w:val="007D11C5"/>
    <w:rsid w:val="007D6FD3"/>
    <w:rsid w:val="00832B16"/>
    <w:rsid w:val="00887CF2"/>
    <w:rsid w:val="008A1B22"/>
    <w:rsid w:val="008C7653"/>
    <w:rsid w:val="009002F7"/>
    <w:rsid w:val="009026F2"/>
    <w:rsid w:val="0090418E"/>
    <w:rsid w:val="0092323E"/>
    <w:rsid w:val="00945061"/>
    <w:rsid w:val="00994C77"/>
    <w:rsid w:val="009B5EB1"/>
    <w:rsid w:val="009B6FF8"/>
    <w:rsid w:val="009C4925"/>
    <w:rsid w:val="00A2716E"/>
    <w:rsid w:val="00A36304"/>
    <w:rsid w:val="00A43E96"/>
    <w:rsid w:val="00A51743"/>
    <w:rsid w:val="00A55040"/>
    <w:rsid w:val="00A73B2F"/>
    <w:rsid w:val="00A92A3F"/>
    <w:rsid w:val="00AA5CD1"/>
    <w:rsid w:val="00AC59D5"/>
    <w:rsid w:val="00AE494A"/>
    <w:rsid w:val="00B471EA"/>
    <w:rsid w:val="00B57CBC"/>
    <w:rsid w:val="00B64D91"/>
    <w:rsid w:val="00B9593A"/>
    <w:rsid w:val="00BA072D"/>
    <w:rsid w:val="00BA10A4"/>
    <w:rsid w:val="00BD16F1"/>
    <w:rsid w:val="00BD27D4"/>
    <w:rsid w:val="00BD5ACB"/>
    <w:rsid w:val="00BE7BA6"/>
    <w:rsid w:val="00BF093C"/>
    <w:rsid w:val="00BF454B"/>
    <w:rsid w:val="00C52AEE"/>
    <w:rsid w:val="00C54157"/>
    <w:rsid w:val="00C72956"/>
    <w:rsid w:val="00C85AE2"/>
    <w:rsid w:val="00C924CF"/>
    <w:rsid w:val="00C957B8"/>
    <w:rsid w:val="00CA2529"/>
    <w:rsid w:val="00CA3EBE"/>
    <w:rsid w:val="00CB050B"/>
    <w:rsid w:val="00CB0CCE"/>
    <w:rsid w:val="00CB2021"/>
    <w:rsid w:val="00CB5301"/>
    <w:rsid w:val="00CD2187"/>
    <w:rsid w:val="00CE2F5A"/>
    <w:rsid w:val="00CF26E9"/>
    <w:rsid w:val="00CF3ED1"/>
    <w:rsid w:val="00D274C4"/>
    <w:rsid w:val="00D7596A"/>
    <w:rsid w:val="00DA1368"/>
    <w:rsid w:val="00DB4EC8"/>
    <w:rsid w:val="00DD6F23"/>
    <w:rsid w:val="00DE05EF"/>
    <w:rsid w:val="00E021BF"/>
    <w:rsid w:val="00E16179"/>
    <w:rsid w:val="00E21EE5"/>
    <w:rsid w:val="00E45446"/>
    <w:rsid w:val="00E45E3B"/>
    <w:rsid w:val="00E56741"/>
    <w:rsid w:val="00E613E3"/>
    <w:rsid w:val="00E70454"/>
    <w:rsid w:val="00E71CBF"/>
    <w:rsid w:val="00EA7268"/>
    <w:rsid w:val="00EE29C2"/>
    <w:rsid w:val="00EF20C0"/>
    <w:rsid w:val="00F01EB8"/>
    <w:rsid w:val="00F02AC1"/>
    <w:rsid w:val="00F10556"/>
    <w:rsid w:val="00F25183"/>
    <w:rsid w:val="00F358C6"/>
    <w:rsid w:val="00F43113"/>
    <w:rsid w:val="00F652A1"/>
    <w:rsid w:val="00F86C1E"/>
    <w:rsid w:val="00FD2B2E"/>
    <w:rsid w:val="00FD3D32"/>
    <w:rsid w:val="00FE0BBF"/>
    <w:rsid w:val="00FE6750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styleId="Revision">
    <w:name w:val="Revision"/>
    <w:hidden/>
    <w:uiPriority w:val="99"/>
    <w:semiHidden/>
    <w:rsid w:val="00E454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5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44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1E6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B4DADC-B67F-4710-85A2-90E0B5F58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95B470-D959-409B-8284-F6AE6E4D8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7C4D72-0AB9-4ED4-B563-02295D6FF74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Rieger</dc:creator>
  <cp:keywords/>
  <dc:description/>
  <cp:lastModifiedBy>Bertha Lee</cp:lastModifiedBy>
  <cp:revision>11</cp:revision>
  <cp:lastPrinted>2016-08-23T12:28:00Z</cp:lastPrinted>
  <dcterms:created xsi:type="dcterms:W3CDTF">2023-07-25T12:38:00Z</dcterms:created>
  <dcterms:modified xsi:type="dcterms:W3CDTF">2023-08-22T15:19:00Z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